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70C23" w14:textId="77777777" w:rsidR="007A357F" w:rsidRPr="0076734E" w:rsidRDefault="007A357F" w:rsidP="007A357F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66595EBF" w14:textId="77777777" w:rsidR="007A357F" w:rsidRPr="0076734E" w:rsidRDefault="007A357F" w:rsidP="007A357F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6734E">
        <w:rPr>
          <w:rFonts w:asciiTheme="minorHAnsi" w:hAnsiTheme="minorHAnsi" w:cstheme="minorHAnsi"/>
          <w:b/>
          <w:color w:val="F05A29"/>
          <w:sz w:val="24"/>
          <w:szCs w:val="24"/>
        </w:rPr>
        <w:t>Unit 7: Numbers to 200 (December: Weeks 1&amp;2)</w:t>
      </w:r>
    </w:p>
    <w:p w14:paraId="0D94C2E6" w14:textId="77777777" w:rsidR="007A357F" w:rsidRPr="0076734E" w:rsidRDefault="007A357F" w:rsidP="007A357F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6734E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7A357F" w:rsidRPr="0076734E" w14:paraId="0B9DC4B0" w14:textId="77777777" w:rsidTr="0060359C">
        <w:trPr>
          <w:jc w:val="center"/>
        </w:trPr>
        <w:tc>
          <w:tcPr>
            <w:tcW w:w="2544" w:type="dxa"/>
            <w:shd w:val="clear" w:color="auto" w:fill="FFD0C2"/>
          </w:tcPr>
          <w:p w14:paraId="1F059F30" w14:textId="77777777" w:rsidR="007A357F" w:rsidRPr="0076734E" w:rsidRDefault="007A357F" w:rsidP="00105BE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105B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105BE8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35B8BFAB" w14:textId="6BD8CAAA" w:rsidR="007A357F" w:rsidRPr="004A0748" w:rsidRDefault="004B1E85" w:rsidP="004A0748"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Number &gt; Numeration and Counting</w:t>
            </w:r>
            <w:r w:rsidR="004A0748">
              <w:rPr>
                <w:rFonts w:asciiTheme="minorHAnsi" w:hAnsiTheme="minorHAnsi" w:cstheme="minorHAnsi"/>
                <w:color w:val="231F20"/>
                <w:sz w:val="20"/>
              </w:rPr>
              <w:t xml:space="preserve">; </w:t>
            </w:r>
            <w:r w:rsidR="004A0748" w:rsidRPr="004A0748">
              <w:rPr>
                <w:rFonts w:asciiTheme="minorHAnsi" w:hAnsiTheme="minorHAnsi" w:cstheme="minorHAnsi"/>
                <w:color w:val="231F20"/>
                <w:sz w:val="20"/>
              </w:rPr>
              <w:t>Place Value and Base Ten</w:t>
            </w:r>
            <w:r w:rsidR="004A0748" w:rsidRPr="004A0748">
              <w:rPr>
                <w:rFonts w:asciiTheme="minorHAnsi" w:hAnsiTheme="minorHAnsi" w:cstheme="minorHAnsi"/>
                <w:color w:val="231F20"/>
                <w:sz w:val="20"/>
              </w:rPr>
              <w:t xml:space="preserve">; </w:t>
            </w:r>
            <w:r w:rsidR="004A0748" w:rsidRPr="004A0748">
              <w:rPr>
                <w:rFonts w:asciiTheme="minorHAnsi" w:hAnsiTheme="minorHAnsi" w:cstheme="minorHAnsi"/>
                <w:color w:val="231F20"/>
                <w:sz w:val="20"/>
              </w:rPr>
              <w:t>Sets and Operations</w:t>
            </w:r>
            <w:r w:rsidR="004A0748">
              <w:rPr>
                <w:rFonts w:asciiTheme="minorHAnsi" w:hAnsiTheme="minorHAnsi" w:cstheme="minorHAnsi"/>
                <w:color w:val="231F20"/>
                <w:sz w:val="20"/>
              </w:rPr>
              <w:t>.</w:t>
            </w:r>
          </w:p>
        </w:tc>
      </w:tr>
    </w:tbl>
    <w:p w14:paraId="3E8F44F1" w14:textId="77777777" w:rsidR="007A357F" w:rsidRPr="0076734E" w:rsidRDefault="007A357F" w:rsidP="007A357F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7A357F" w:rsidRPr="0076734E" w14:paraId="664C19FA" w14:textId="77777777" w:rsidTr="0060359C">
        <w:trPr>
          <w:jc w:val="center"/>
        </w:trPr>
        <w:tc>
          <w:tcPr>
            <w:tcW w:w="2545" w:type="dxa"/>
            <w:shd w:val="clear" w:color="auto" w:fill="FFD0C2"/>
          </w:tcPr>
          <w:p w14:paraId="1954A373" w14:textId="77777777" w:rsidR="007A357F" w:rsidRPr="0076734E" w:rsidRDefault="007A357F" w:rsidP="007A357F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5F0F3AB5" w14:textId="6D12BB6E" w:rsidR="007A357F" w:rsidRPr="0076734E" w:rsidRDefault="004B1E85" w:rsidP="004A0748">
            <w:pPr>
              <w:widowControl/>
              <w:spacing w:before="100"/>
              <w:contextualSpacing/>
              <w:rPr>
                <w:rFonts w:asciiTheme="minorHAnsi" w:hAnsiTheme="minorHAnsi" w:cstheme="minorHAnsi"/>
              </w:rPr>
            </w:pPr>
            <w:r w:rsidRPr="004A074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Through appropriately playful and engaging learning experiences children should be able to demonstrate proficiency in using and applying different counting strategies</w:t>
            </w:r>
            <w:r w:rsidR="004A0748" w:rsidRPr="004A074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; </w:t>
            </w:r>
            <w:r w:rsidR="004A0748" w:rsidRPr="004A074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understand that digits have different values depending on their place or position in a number</w:t>
            </w:r>
            <w:r w:rsidR="004A0748" w:rsidRPr="004A074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; </w:t>
            </w:r>
            <w:r w:rsidR="004A0748" w:rsidRPr="004A074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use estimation to quickly determine number values and number calculations</w:t>
            </w:r>
            <w:r w:rsidR="004A0748" w:rsidRPr="004A074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; </w:t>
            </w:r>
            <w:r w:rsidR="004A0748" w:rsidRPr="004A074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select, make use of and represent a range of addition and subtraction strategies.</w:t>
            </w:r>
          </w:p>
        </w:tc>
      </w:tr>
    </w:tbl>
    <w:p w14:paraId="108D7F10" w14:textId="77777777" w:rsidR="00F86918" w:rsidRPr="0076734E" w:rsidRDefault="00F86918" w:rsidP="007A357F">
      <w:pPr>
        <w:pStyle w:val="BodyText"/>
        <w:spacing w:before="2"/>
        <w:rPr>
          <w:rFonts w:asciiTheme="minorHAnsi" w:hAnsiTheme="minorHAnsi" w:cstheme="minorHAnsi"/>
          <w:b/>
          <w:sz w:val="21"/>
        </w:rPr>
      </w:pPr>
    </w:p>
    <w:tbl>
      <w:tblPr>
        <w:tblW w:w="0" w:type="auto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984"/>
        <w:gridCol w:w="709"/>
        <w:gridCol w:w="3686"/>
        <w:gridCol w:w="2000"/>
      </w:tblGrid>
      <w:tr w:rsidR="00F86918" w:rsidRPr="0076734E" w14:paraId="2582BA1D" w14:textId="77777777" w:rsidTr="00105BE8">
        <w:trPr>
          <w:trHeight w:val="401"/>
          <w:jc w:val="center"/>
        </w:trPr>
        <w:tc>
          <w:tcPr>
            <w:tcW w:w="850" w:type="dxa"/>
            <w:tcBorders>
              <w:left w:val="single" w:sz="18" w:space="0" w:color="F15A29"/>
              <w:bottom w:val="single" w:sz="8" w:space="0" w:color="F15A29"/>
              <w:right w:val="single" w:sz="8" w:space="0" w:color="FFFFFF"/>
            </w:tcBorders>
            <w:shd w:val="clear" w:color="auto" w:fill="F15A29"/>
            <w:vAlign w:val="center"/>
          </w:tcPr>
          <w:p w14:paraId="1F504A3A" w14:textId="77777777" w:rsidR="00F86918" w:rsidRPr="0076734E" w:rsidRDefault="00684A35" w:rsidP="00766EC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6734E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984" w:type="dxa"/>
            <w:tcBorders>
              <w:left w:val="single" w:sz="8" w:space="0" w:color="FFFFFF"/>
              <w:bottom w:val="single" w:sz="8" w:space="0" w:color="F15A29"/>
              <w:right w:val="single" w:sz="8" w:space="0" w:color="FFFFFF"/>
            </w:tcBorders>
            <w:shd w:val="clear" w:color="auto" w:fill="F15A29"/>
            <w:vAlign w:val="center"/>
          </w:tcPr>
          <w:p w14:paraId="663C5C7F" w14:textId="77777777" w:rsidR="00F86918" w:rsidRPr="0076734E" w:rsidRDefault="00684A35" w:rsidP="00766EC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6734E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9" w:type="dxa"/>
            <w:tcBorders>
              <w:left w:val="single" w:sz="8" w:space="0" w:color="FFFFFF"/>
              <w:bottom w:val="single" w:sz="8" w:space="0" w:color="F15A29"/>
              <w:right w:val="single" w:sz="8" w:space="0" w:color="FFFFFF"/>
            </w:tcBorders>
            <w:shd w:val="clear" w:color="auto" w:fill="F15A29"/>
            <w:vAlign w:val="center"/>
          </w:tcPr>
          <w:p w14:paraId="34B574A4" w14:textId="77777777" w:rsidR="00F86918" w:rsidRPr="0076734E" w:rsidRDefault="00684A35" w:rsidP="00766EC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6734E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686" w:type="dxa"/>
            <w:tcBorders>
              <w:left w:val="single" w:sz="8" w:space="0" w:color="FFFFFF"/>
              <w:bottom w:val="single" w:sz="8" w:space="0" w:color="F15A29"/>
              <w:right w:val="single" w:sz="8" w:space="0" w:color="FFFFFF"/>
            </w:tcBorders>
            <w:shd w:val="clear" w:color="auto" w:fill="F15A29"/>
            <w:vAlign w:val="center"/>
          </w:tcPr>
          <w:p w14:paraId="30487EC3" w14:textId="77777777" w:rsidR="00F86918" w:rsidRPr="0076734E" w:rsidRDefault="00684A35" w:rsidP="00766EC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6734E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000" w:type="dxa"/>
            <w:tcBorders>
              <w:left w:val="single" w:sz="8" w:space="0" w:color="FFFFFF"/>
              <w:bottom w:val="single" w:sz="8" w:space="0" w:color="F15A29"/>
              <w:right w:val="single" w:sz="18" w:space="0" w:color="F15A29"/>
            </w:tcBorders>
            <w:shd w:val="clear" w:color="auto" w:fill="F15A29"/>
            <w:vAlign w:val="center"/>
          </w:tcPr>
          <w:p w14:paraId="6833C7BE" w14:textId="77777777" w:rsidR="00F86918" w:rsidRPr="0076734E" w:rsidRDefault="00684A35" w:rsidP="00766EC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6734E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0A7ADA" w:rsidRPr="0076734E" w14:paraId="719BBBA4" w14:textId="77777777" w:rsidTr="00105BE8">
        <w:trPr>
          <w:trHeight w:val="210"/>
          <w:jc w:val="center"/>
        </w:trPr>
        <w:tc>
          <w:tcPr>
            <w:tcW w:w="85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32AA834" w14:textId="77777777" w:rsidR="000A7ADA" w:rsidRPr="0076734E" w:rsidRDefault="000A7ADA" w:rsidP="007A357F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734E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7984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683992D" w14:textId="77777777" w:rsidR="000A7ADA" w:rsidRPr="0076734E" w:rsidRDefault="000A7ADA" w:rsidP="007A357F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Counting: </w:t>
            </w: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Uses strategies to estimate and count quantities within at least 200 (R); Describes strategies used to count (C)</w:t>
            </w:r>
          </w:p>
        </w:tc>
        <w:tc>
          <w:tcPr>
            <w:tcW w:w="70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198155B" w14:textId="77777777" w:rsidR="000A7ADA" w:rsidRPr="0076734E" w:rsidRDefault="000A7ADA" w:rsidP="007A35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278453B" w14:textId="77777777" w:rsidR="000A7ADA" w:rsidRPr="0076734E" w:rsidRDefault="004B1E85" w:rsidP="007A357F">
            <w:pPr>
              <w:pStyle w:val="TableParagraph"/>
              <w:spacing w:before="87"/>
              <w:ind w:left="143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0A7ADA" w:rsidRPr="0076734E">
              <w:rPr>
                <w:rFonts w:asciiTheme="minorHAnsi" w:hAnsiTheme="minorHAnsi" w:cstheme="minorHAnsi"/>
                <w:color w:val="231F20"/>
                <w:sz w:val="20"/>
              </w:rPr>
              <w:t>Choral Counting L1–3</w:t>
            </w:r>
          </w:p>
          <w:p w14:paraId="0B04EE56" w14:textId="77777777" w:rsidR="000A7ADA" w:rsidRPr="0076734E" w:rsidRDefault="004B1E85" w:rsidP="007A357F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0A7ADA" w:rsidRPr="0076734E">
              <w:rPr>
                <w:rFonts w:asciiTheme="minorHAnsi" w:hAnsiTheme="minorHAnsi" w:cstheme="minorHAnsi"/>
                <w:color w:val="231F20"/>
                <w:sz w:val="20"/>
              </w:rPr>
              <w:t>Notice &amp; Wonder L1</w:t>
            </w:r>
          </w:p>
          <w:p w14:paraId="5737FD22" w14:textId="77777777" w:rsidR="000A7ADA" w:rsidRPr="0076734E" w:rsidRDefault="004B1E85" w:rsidP="007A357F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0A7ADA" w:rsidRPr="0076734E">
              <w:rPr>
                <w:rFonts w:asciiTheme="minorHAnsi" w:hAnsiTheme="minorHAnsi" w:cstheme="minorHAnsi"/>
                <w:color w:val="231F20"/>
                <w:sz w:val="20"/>
              </w:rPr>
              <w:t>Think-Pair-Share L1, 3, 5–6</w:t>
            </w:r>
          </w:p>
          <w:p w14:paraId="19F6DB6B" w14:textId="77777777" w:rsidR="000A7ADA" w:rsidRPr="0076734E" w:rsidRDefault="004B1E85" w:rsidP="007A357F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="000A7ADA" w:rsidRPr="0076734E">
              <w:rPr>
                <w:rFonts w:asciiTheme="minorHAnsi" w:hAnsiTheme="minorHAnsi" w:cstheme="minorHAnsi"/>
                <w:b/>
                <w:color w:val="90278F"/>
                <w:sz w:val="18"/>
              </w:rPr>
              <w:t xml:space="preserve"> </w:t>
            </w:r>
            <w:r w:rsidRPr="0076734E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="000A7ADA" w:rsidRPr="0076734E">
              <w:rPr>
                <w:rFonts w:asciiTheme="minorHAnsi" w:hAnsiTheme="minorHAnsi" w:cstheme="minorHAnsi"/>
                <w:color w:val="231F20"/>
                <w:sz w:val="20"/>
              </w:rPr>
              <w:t>Three-Act Task L1</w:t>
            </w:r>
          </w:p>
          <w:p w14:paraId="2E4C5816" w14:textId="77777777" w:rsidR="000A7ADA" w:rsidRPr="0076734E" w:rsidRDefault="004B1E85" w:rsidP="007A357F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0A7ADA" w:rsidRPr="0076734E">
              <w:rPr>
                <w:rFonts w:asciiTheme="minorHAnsi" w:hAnsiTheme="minorHAnsi" w:cstheme="minorHAnsi"/>
                <w:color w:val="231F20"/>
                <w:sz w:val="20"/>
              </w:rPr>
              <w:t>Reason &amp; Respond L1–7</w:t>
            </w:r>
          </w:p>
          <w:p w14:paraId="41DC1105" w14:textId="77777777" w:rsidR="004B1E85" w:rsidRPr="0076734E" w:rsidRDefault="004B1E85" w:rsidP="004B1E85">
            <w:pPr>
              <w:pStyle w:val="TableParagraph"/>
              <w:spacing w:before="37"/>
              <w:ind w:left="140" w:right="561" w:firstLine="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6734E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0A7ADA" w:rsidRPr="0076734E">
              <w:rPr>
                <w:rFonts w:asciiTheme="minorHAnsi" w:hAnsiTheme="minorHAnsi" w:cstheme="minorHAnsi"/>
                <w:color w:val="231F20"/>
                <w:sz w:val="20"/>
              </w:rPr>
              <w:t>Write-Hide-Show L2, 4–7</w:t>
            </w:r>
          </w:p>
          <w:p w14:paraId="3285BC2B" w14:textId="77777777" w:rsidR="004B1E85" w:rsidRPr="0076734E" w:rsidRDefault="004B1E85" w:rsidP="004B1E85">
            <w:pPr>
              <w:pStyle w:val="TableParagraph"/>
              <w:spacing w:before="37"/>
              <w:ind w:left="140" w:right="420" w:firstLine="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6734E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="000A7ADA" w:rsidRPr="0076734E">
              <w:rPr>
                <w:rFonts w:asciiTheme="minorHAnsi" w:hAnsiTheme="minorHAnsi" w:cstheme="minorHAnsi"/>
                <w:b/>
                <w:color w:val="90278F"/>
                <w:sz w:val="18"/>
              </w:rPr>
              <w:t xml:space="preserve"> </w:t>
            </w:r>
            <w:r w:rsidRPr="0076734E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0A7ADA" w:rsidRPr="0076734E">
              <w:rPr>
                <w:rFonts w:asciiTheme="minorHAnsi" w:hAnsiTheme="minorHAnsi" w:cstheme="minorHAnsi"/>
                <w:color w:val="231F20"/>
                <w:sz w:val="20"/>
              </w:rPr>
              <w:t>Would This Work? L3–5</w:t>
            </w:r>
          </w:p>
          <w:p w14:paraId="4F907ECF" w14:textId="77777777" w:rsidR="000A7ADA" w:rsidRPr="0076734E" w:rsidRDefault="004B1E85" w:rsidP="004B1E85">
            <w:pPr>
              <w:pStyle w:val="TableParagraph"/>
              <w:spacing w:before="37"/>
              <w:ind w:left="140" w:right="420" w:firstLine="2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0A7ADA" w:rsidRPr="0076734E">
              <w:rPr>
                <w:rFonts w:asciiTheme="minorHAnsi" w:hAnsiTheme="minorHAnsi" w:cstheme="minorHAnsi"/>
                <w:color w:val="231F20"/>
                <w:sz w:val="20"/>
              </w:rPr>
              <w:t>Estimating L2</w:t>
            </w:r>
          </w:p>
          <w:p w14:paraId="755DA616" w14:textId="77777777" w:rsidR="000A7ADA" w:rsidRPr="0076734E" w:rsidRDefault="004B1E85" w:rsidP="007A357F">
            <w:pPr>
              <w:pStyle w:val="TableParagraph"/>
              <w:spacing w:before="2"/>
              <w:ind w:left="143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0A7ADA" w:rsidRPr="0076734E">
              <w:rPr>
                <w:rFonts w:asciiTheme="minorHAnsi" w:hAnsiTheme="minorHAnsi" w:cstheme="minorHAnsi"/>
                <w:color w:val="231F20"/>
                <w:sz w:val="20"/>
              </w:rPr>
              <w:t>Build it; Sketch it; Write it L3–4</w:t>
            </w:r>
          </w:p>
          <w:p w14:paraId="24B9807F" w14:textId="77777777" w:rsidR="000A7ADA" w:rsidRPr="0076734E" w:rsidRDefault="004B1E85" w:rsidP="007A357F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0A7ADA" w:rsidRPr="0076734E">
              <w:rPr>
                <w:rFonts w:asciiTheme="minorHAnsi" w:hAnsiTheme="minorHAnsi" w:cstheme="minorHAnsi"/>
                <w:color w:val="231F20"/>
                <w:sz w:val="20"/>
              </w:rPr>
              <w:t>Quick Images L4–5</w:t>
            </w:r>
          </w:p>
          <w:p w14:paraId="7B834E31" w14:textId="77777777" w:rsidR="000A7ADA" w:rsidRPr="0076734E" w:rsidRDefault="004B1E85" w:rsidP="007A357F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0A7ADA" w:rsidRPr="0076734E">
              <w:rPr>
                <w:rFonts w:asciiTheme="minorHAnsi" w:hAnsiTheme="minorHAnsi" w:cstheme="minorHAnsi"/>
                <w:color w:val="231F20"/>
                <w:sz w:val="20"/>
              </w:rPr>
              <w:t>Games Bank L5</w:t>
            </w:r>
          </w:p>
          <w:p w14:paraId="775BA7A2" w14:textId="77777777" w:rsidR="000A7ADA" w:rsidRPr="0076734E" w:rsidRDefault="004B1E85" w:rsidP="007A357F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0A7ADA" w:rsidRPr="0076734E">
              <w:rPr>
                <w:rFonts w:asciiTheme="minorHAnsi" w:hAnsiTheme="minorHAnsi" w:cstheme="minorHAnsi"/>
                <w:color w:val="231F20"/>
                <w:sz w:val="20"/>
              </w:rPr>
              <w:t>Concept Cartoon L6</w:t>
            </w:r>
          </w:p>
          <w:p w14:paraId="123AD92E" w14:textId="77777777" w:rsidR="000A7ADA" w:rsidRPr="0076734E" w:rsidRDefault="004B1E85" w:rsidP="007A357F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0A7ADA" w:rsidRPr="0076734E">
              <w:rPr>
                <w:rFonts w:asciiTheme="minorHAnsi" w:hAnsiTheme="minorHAnsi" w:cstheme="minorHAnsi"/>
                <w:color w:val="231F20"/>
                <w:sz w:val="20"/>
              </w:rPr>
              <w:t>I Do, We Do, You Do L6</w:t>
            </w:r>
          </w:p>
          <w:p w14:paraId="76AA7FC4" w14:textId="77777777" w:rsidR="000A7ADA" w:rsidRPr="0076734E" w:rsidRDefault="004B1E85" w:rsidP="007A357F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="00105BE8" w:rsidRPr="007673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734E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="000A7ADA" w:rsidRPr="0076734E">
              <w:rPr>
                <w:rFonts w:asciiTheme="minorHAnsi" w:hAnsiTheme="minorHAnsi" w:cstheme="minorHAnsi"/>
                <w:color w:val="231F20"/>
                <w:sz w:val="20"/>
              </w:rPr>
              <w:t>Number Hunt in a Toy Catalogue L7</w:t>
            </w:r>
          </w:p>
          <w:p w14:paraId="05F47C0A" w14:textId="77777777" w:rsidR="000A7ADA" w:rsidRPr="0076734E" w:rsidRDefault="000A7ADA" w:rsidP="007A357F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6"/>
              </w:rPr>
            </w:pPr>
          </w:p>
          <w:p w14:paraId="0F474C99" w14:textId="77777777" w:rsidR="000A7ADA" w:rsidRPr="0076734E" w:rsidRDefault="000A7ADA" w:rsidP="007A357F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6734E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3D524F91" w14:textId="77777777" w:rsidR="000A7ADA" w:rsidRPr="0076734E" w:rsidRDefault="000A7ADA" w:rsidP="00097F03">
            <w:pPr>
              <w:pStyle w:val="TableParagraph"/>
              <w:spacing w:before="37"/>
              <w:ind w:left="64" w:right="430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Pupil’s Book pages 45–51 Home/School Links Book pages 18–19 PCM 2</w:t>
            </w:r>
            <w:r w:rsidR="00097F03">
              <w:rPr>
                <w:rFonts w:asciiTheme="minorHAnsi" w:hAnsiTheme="minorHAnsi" w:cstheme="minorHAnsi"/>
                <w:color w:val="231F2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19C33A2E" w14:textId="77777777" w:rsidR="000A7ADA" w:rsidRPr="0076734E" w:rsidRDefault="000A7ADA" w:rsidP="007A357F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6734E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</w:tc>
      </w:tr>
      <w:tr w:rsidR="00684A35" w:rsidRPr="0076734E" w14:paraId="234176A5" w14:textId="77777777" w:rsidTr="00105BE8">
        <w:trPr>
          <w:trHeight w:val="534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E7A86F9" w14:textId="77777777" w:rsidR="00684A35" w:rsidRPr="0076734E" w:rsidRDefault="00684A35" w:rsidP="007A35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D98FD29" w14:textId="77777777" w:rsidR="00684A35" w:rsidRPr="0076734E" w:rsidRDefault="00684A35" w:rsidP="007A35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134EDBB" w14:textId="77777777" w:rsidR="00684A35" w:rsidRPr="0076734E" w:rsidRDefault="00684A35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690DE9F" w14:textId="77777777" w:rsidR="00684A35" w:rsidRPr="0076734E" w:rsidRDefault="00684A35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F15A29"/>
              <w:bottom w:val="single" w:sz="12" w:space="0" w:color="F15A29"/>
              <w:right w:val="single" w:sz="8" w:space="0" w:color="F15A29"/>
            </w:tcBorders>
          </w:tcPr>
          <w:p w14:paraId="0EB962BD" w14:textId="77777777" w:rsidR="00684A35" w:rsidRPr="0076734E" w:rsidRDefault="00684A35" w:rsidP="007A357F">
            <w:pPr>
              <w:pStyle w:val="TableParagraph"/>
              <w:ind w:left="64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responding to</w:t>
            </w:r>
          </w:p>
          <w:p w14:paraId="790DB27D" w14:textId="77777777" w:rsidR="00684A35" w:rsidRPr="0076734E" w:rsidRDefault="00684A35" w:rsidP="007A357F">
            <w:pPr>
              <w:pStyle w:val="TableParagraph"/>
              <w:ind w:left="64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emerging</w:t>
            </w:r>
          </w:p>
          <w:p w14:paraId="1D8570B4" w14:textId="77777777" w:rsidR="00684A35" w:rsidRPr="0076734E" w:rsidRDefault="00684A35" w:rsidP="007A357F">
            <w:pPr>
              <w:pStyle w:val="TableParagraph"/>
              <w:ind w:left="64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</w:tc>
      </w:tr>
      <w:tr w:rsidR="00684A35" w:rsidRPr="0076734E" w14:paraId="43E48F01" w14:textId="77777777" w:rsidTr="00105BE8">
        <w:trPr>
          <w:trHeight w:val="244"/>
          <w:jc w:val="center"/>
        </w:trPr>
        <w:tc>
          <w:tcPr>
            <w:tcW w:w="85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17155D6" w14:textId="77777777" w:rsidR="00684A35" w:rsidRPr="0076734E" w:rsidRDefault="00684A35" w:rsidP="007A357F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734E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7984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3F6A792" w14:textId="77777777" w:rsidR="00684A35" w:rsidRPr="0076734E" w:rsidRDefault="00684A35" w:rsidP="007A357F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 Groups: </w:t>
            </w:r>
            <w:proofErr w:type="spellStart"/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Practises</w:t>
            </w:r>
            <w:proofErr w:type="spellEnd"/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 xml:space="preserve"> repeated addition and group or skip counting (U&amp;C)</w:t>
            </w:r>
            <w:r w:rsidRPr="0076734E">
              <w:rPr>
                <w:rFonts w:asciiTheme="minorHAnsi" w:hAnsiTheme="minorHAnsi" w:cstheme="minorHAnsi"/>
                <w:i/>
                <w:color w:val="231F20"/>
                <w:sz w:val="20"/>
              </w:rPr>
              <w:t xml:space="preserve">; </w:t>
            </w: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Uses number lines, benchmark numbers (2s, 10s, 5s and 20s), and patterns to count forward and backwards (A&amp;PS)</w:t>
            </w:r>
          </w:p>
        </w:tc>
        <w:tc>
          <w:tcPr>
            <w:tcW w:w="70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88741AF" w14:textId="77777777" w:rsidR="00684A35" w:rsidRPr="0076734E" w:rsidRDefault="00684A35" w:rsidP="007A35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7EFD8DF" w14:textId="77777777" w:rsidR="00684A35" w:rsidRPr="0076734E" w:rsidRDefault="00684A35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left w:val="single" w:sz="8" w:space="0" w:color="F15A29"/>
              <w:bottom w:val="nil"/>
              <w:right w:val="single" w:sz="8" w:space="0" w:color="F15A29"/>
            </w:tcBorders>
          </w:tcPr>
          <w:p w14:paraId="475FDE6B" w14:textId="77777777" w:rsidR="00684A35" w:rsidRPr="0076734E" w:rsidRDefault="00684A35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A357F" w:rsidRPr="0076734E" w14:paraId="6D982EDD" w14:textId="77777777" w:rsidTr="00105BE8">
        <w:trPr>
          <w:trHeight w:val="520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24EF4ED" w14:textId="77777777" w:rsidR="007A357F" w:rsidRPr="0076734E" w:rsidRDefault="007A357F" w:rsidP="007A35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A170097" w14:textId="77777777" w:rsidR="007A357F" w:rsidRPr="0076734E" w:rsidRDefault="007A357F" w:rsidP="007A357F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F7E682F" w14:textId="77777777" w:rsidR="007A357F" w:rsidRPr="0076734E" w:rsidRDefault="007A357F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F6FD048" w14:textId="77777777" w:rsidR="007A357F" w:rsidRPr="0076734E" w:rsidRDefault="007A357F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F9621B6" w14:textId="77777777" w:rsidR="007A357F" w:rsidRPr="0076734E" w:rsidRDefault="007A357F" w:rsidP="007A35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357F" w:rsidRPr="0076734E" w14:paraId="6EF33973" w14:textId="77777777" w:rsidTr="00105BE8">
        <w:trPr>
          <w:trHeight w:val="219"/>
          <w:jc w:val="center"/>
        </w:trPr>
        <w:tc>
          <w:tcPr>
            <w:tcW w:w="85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24AB5EC" w14:textId="77777777" w:rsidR="007A357F" w:rsidRPr="0076734E" w:rsidRDefault="007A357F" w:rsidP="007A357F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734E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7984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731C5ED" w14:textId="77777777" w:rsidR="007A357F" w:rsidRPr="0076734E" w:rsidRDefault="007A357F" w:rsidP="007A357F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Representing Numbers: </w:t>
            </w: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Represents numbers using different models, illustrations and number expressions (C)</w:t>
            </w:r>
          </w:p>
        </w:tc>
        <w:tc>
          <w:tcPr>
            <w:tcW w:w="70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B82C881" w14:textId="77777777" w:rsidR="007A357F" w:rsidRPr="0076734E" w:rsidRDefault="007A357F" w:rsidP="007A35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352B833" w14:textId="77777777" w:rsidR="007A357F" w:rsidRPr="0076734E" w:rsidRDefault="007A357F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77141BA" w14:textId="77777777" w:rsidR="007A357F" w:rsidRPr="0076734E" w:rsidRDefault="007A357F" w:rsidP="007A35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7A357F" w:rsidRPr="0076734E" w14:paraId="52182C22" w14:textId="77777777" w:rsidTr="00105BE8">
        <w:trPr>
          <w:trHeight w:val="226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3EFE4CF" w14:textId="77777777" w:rsidR="007A357F" w:rsidRPr="0076734E" w:rsidRDefault="007A357F" w:rsidP="007A357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52983FC" w14:textId="77777777" w:rsidR="007A357F" w:rsidRPr="0076734E" w:rsidRDefault="007A357F" w:rsidP="007A357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B92985" w14:textId="77777777" w:rsidR="007A357F" w:rsidRPr="0076734E" w:rsidRDefault="007A357F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E7ABE64" w14:textId="77777777" w:rsidR="007A357F" w:rsidRPr="0076734E" w:rsidRDefault="007A357F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5E6CB76" w14:textId="77777777" w:rsidR="007A357F" w:rsidRPr="0076734E" w:rsidRDefault="007A357F" w:rsidP="007A357F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6734E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</w:tc>
      </w:tr>
      <w:tr w:rsidR="007A357F" w:rsidRPr="0076734E" w14:paraId="79A9E014" w14:textId="77777777" w:rsidTr="00105BE8">
        <w:trPr>
          <w:trHeight w:val="220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461EC06" w14:textId="77777777" w:rsidR="007A357F" w:rsidRPr="0076734E" w:rsidRDefault="007A357F" w:rsidP="007A357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BA84339" w14:textId="77777777" w:rsidR="007A357F" w:rsidRPr="0076734E" w:rsidRDefault="007A357F" w:rsidP="007A357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127BF84" w14:textId="77777777" w:rsidR="007A357F" w:rsidRPr="0076734E" w:rsidRDefault="007A357F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CEB14AE" w14:textId="77777777" w:rsidR="007A357F" w:rsidRPr="0076734E" w:rsidRDefault="007A357F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1851600" w14:textId="77777777" w:rsidR="007A357F" w:rsidRPr="0076734E" w:rsidRDefault="007A357F" w:rsidP="007A357F">
            <w:pPr>
              <w:pStyle w:val="TableParagraph"/>
              <w:ind w:left="64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responding to insights</w:t>
            </w:r>
          </w:p>
        </w:tc>
      </w:tr>
      <w:tr w:rsidR="007A357F" w:rsidRPr="0076734E" w14:paraId="59B68895" w14:textId="77777777" w:rsidTr="00105BE8">
        <w:trPr>
          <w:trHeight w:val="24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506568E" w14:textId="77777777" w:rsidR="007A357F" w:rsidRPr="0076734E" w:rsidRDefault="007A357F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F333FA7" w14:textId="77777777" w:rsidR="007A357F" w:rsidRPr="0076734E" w:rsidRDefault="007A357F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C1DE11A" w14:textId="77777777" w:rsidR="007A357F" w:rsidRPr="0076734E" w:rsidRDefault="007A357F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15190D1" w14:textId="77777777" w:rsidR="007A357F" w:rsidRPr="0076734E" w:rsidRDefault="007A357F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12D6AC2" w14:textId="77777777" w:rsidR="007A357F" w:rsidRPr="0076734E" w:rsidRDefault="007A357F" w:rsidP="007A357F">
            <w:pPr>
              <w:pStyle w:val="TableParagraph"/>
              <w:ind w:left="64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gleaned from</w:t>
            </w:r>
          </w:p>
          <w:p w14:paraId="66655D3B" w14:textId="77777777" w:rsidR="007A357F" w:rsidRPr="0076734E" w:rsidRDefault="007A357F" w:rsidP="007A357F">
            <w:pPr>
              <w:pStyle w:val="TableParagraph"/>
              <w:spacing w:before="8"/>
              <w:ind w:left="64" w:right="111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</w:tc>
      </w:tr>
      <w:tr w:rsidR="00F86918" w:rsidRPr="0076734E" w14:paraId="54D73695" w14:textId="77777777" w:rsidTr="00105BE8">
        <w:trPr>
          <w:trHeight w:val="77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AA2A866" w14:textId="77777777" w:rsidR="00F86918" w:rsidRPr="0076734E" w:rsidRDefault="00684A35" w:rsidP="007A357F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734E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798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D233CF3" w14:textId="77777777" w:rsidR="00F86918" w:rsidRPr="0076734E" w:rsidRDefault="00684A35" w:rsidP="007A357F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Hundreds, Tens and Ones: </w:t>
            </w: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Demonstrates an ability to estimate various arrangements or models of numbers to 199 (U&amp;C); Composes</w:t>
            </w:r>
            <w:r w:rsidR="007A357F" w:rsidRPr="0076734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and decomposes the structure of 3-digit whole numbers up to at least 199 (U&amp;C)</w:t>
            </w:r>
            <w:r w:rsidRPr="0076734E">
              <w:rPr>
                <w:rFonts w:asciiTheme="minorHAnsi" w:hAnsiTheme="minorHAnsi" w:cstheme="minorHAnsi"/>
                <w:i/>
                <w:color w:val="231F20"/>
                <w:sz w:val="20"/>
              </w:rPr>
              <w:t xml:space="preserve">; </w:t>
            </w: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Identifies place value in 3-digit whole numbers up to at least 199, including zero as a placeholder (U&amp;C)</w:t>
            </w:r>
          </w:p>
        </w:tc>
        <w:tc>
          <w:tcPr>
            <w:tcW w:w="7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BE625B2" w14:textId="77777777" w:rsidR="00F86918" w:rsidRPr="0076734E" w:rsidRDefault="00F86918" w:rsidP="007A35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740FB53" w14:textId="77777777" w:rsidR="00F86918" w:rsidRPr="0076734E" w:rsidRDefault="00F86918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2F67AF0" w14:textId="77777777" w:rsidR="00F86918" w:rsidRPr="0076734E" w:rsidRDefault="00F86918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66EC8" w:rsidRPr="0076734E" w14:paraId="725C7621" w14:textId="77777777" w:rsidTr="00105BE8">
        <w:trPr>
          <w:trHeight w:val="244"/>
          <w:jc w:val="center"/>
        </w:trPr>
        <w:tc>
          <w:tcPr>
            <w:tcW w:w="85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F55D376" w14:textId="77777777" w:rsidR="00766EC8" w:rsidRPr="0076734E" w:rsidRDefault="00766EC8" w:rsidP="007A357F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734E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7984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A9E2DD4" w14:textId="77777777" w:rsidR="00766EC8" w:rsidRPr="0076734E" w:rsidRDefault="00766EC8" w:rsidP="00766EC8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and Order Numbers: </w:t>
            </w: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Compares two 3-digit numbers up to at least 199, and represents the relationship between these numbers using symbols and language (e.g. &lt;, &gt; and =) (U&amp;C); Compares and records equivalent and non-equivalent sets up to 99 using &lt;, &gt; and = (U&amp;C) (C); Orders 3-digit numbers up to at least 199 (R)</w:t>
            </w:r>
          </w:p>
        </w:tc>
        <w:tc>
          <w:tcPr>
            <w:tcW w:w="70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15127A9" w14:textId="77777777" w:rsidR="00766EC8" w:rsidRPr="0076734E" w:rsidRDefault="00766EC8" w:rsidP="007A35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16B4BCC" w14:textId="77777777" w:rsidR="00766EC8" w:rsidRPr="0076734E" w:rsidRDefault="00766EC8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C479CF0" w14:textId="77777777" w:rsidR="00766EC8" w:rsidRPr="0076734E" w:rsidRDefault="00766EC8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66EC8" w:rsidRPr="0076734E" w14:paraId="56E08E75" w14:textId="77777777" w:rsidTr="00105BE8">
        <w:trPr>
          <w:trHeight w:val="220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02CD31C" w14:textId="77777777" w:rsidR="00766EC8" w:rsidRPr="0076734E" w:rsidRDefault="00766EC8" w:rsidP="007A35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2ABD494" w14:textId="77777777" w:rsidR="00766EC8" w:rsidRPr="0076734E" w:rsidRDefault="00766EC8" w:rsidP="007A357F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50711D4" w14:textId="77777777" w:rsidR="00766EC8" w:rsidRPr="0076734E" w:rsidRDefault="00766EC8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B43A03E" w14:textId="77777777" w:rsidR="00766EC8" w:rsidRPr="0076734E" w:rsidRDefault="00766EC8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C676D7F" w14:textId="77777777" w:rsidR="00766EC8" w:rsidRPr="0076734E" w:rsidRDefault="00766EC8" w:rsidP="007A35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766EC8" w:rsidRPr="0076734E" w14:paraId="779E3621" w14:textId="77777777" w:rsidTr="00105BE8">
        <w:trPr>
          <w:trHeight w:val="282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FC5F8F0" w14:textId="77777777" w:rsidR="00766EC8" w:rsidRPr="0076734E" w:rsidRDefault="00766EC8" w:rsidP="007A35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8EC189B" w14:textId="77777777" w:rsidR="00766EC8" w:rsidRPr="0076734E" w:rsidRDefault="00766EC8" w:rsidP="007A357F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78D13E" w14:textId="77777777" w:rsidR="00766EC8" w:rsidRPr="0076734E" w:rsidRDefault="00766EC8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A0016AE" w14:textId="77777777" w:rsidR="00766EC8" w:rsidRPr="0076734E" w:rsidRDefault="00766EC8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0730547" w14:textId="77777777" w:rsidR="00766EC8" w:rsidRPr="0076734E" w:rsidRDefault="00766EC8" w:rsidP="007A35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A7ADA" w:rsidRPr="0076734E" w14:paraId="3B75BAEE" w14:textId="77777777" w:rsidTr="00105BE8">
        <w:trPr>
          <w:trHeight w:val="422"/>
          <w:jc w:val="center"/>
        </w:trPr>
        <w:tc>
          <w:tcPr>
            <w:tcW w:w="85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B8F78D1" w14:textId="77777777" w:rsidR="000A7ADA" w:rsidRPr="0076734E" w:rsidRDefault="000A7ADA" w:rsidP="007A357F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734E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7984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A1AA1E6" w14:textId="77777777" w:rsidR="000A7ADA" w:rsidRPr="0076734E" w:rsidRDefault="000A7ADA" w:rsidP="007A357F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Estimating Numbers: </w:t>
            </w: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Rounds numbers to the nearest ten and/or hundred (R)</w:t>
            </w:r>
          </w:p>
        </w:tc>
        <w:tc>
          <w:tcPr>
            <w:tcW w:w="70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AC1C255" w14:textId="77777777" w:rsidR="000A7ADA" w:rsidRPr="0076734E" w:rsidRDefault="000A7ADA" w:rsidP="007A35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648FF2F" w14:textId="77777777" w:rsidR="000A7ADA" w:rsidRPr="0076734E" w:rsidRDefault="000A7ADA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97292C6" w14:textId="77777777" w:rsidR="000A7ADA" w:rsidRPr="0076734E" w:rsidRDefault="000A7ADA" w:rsidP="007A357F">
            <w:pPr>
              <w:pStyle w:val="TableParagraph"/>
              <w:spacing w:before="186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6734E">
              <w:rPr>
                <w:rFonts w:asciiTheme="minorHAnsi" w:hAnsiTheme="minorHAnsi" w:cstheme="minorHAnsi"/>
                <w:b/>
                <w:color w:val="231F20"/>
                <w:sz w:val="20"/>
              </w:rPr>
              <w:t>Assessment Events:</w:t>
            </w:r>
          </w:p>
        </w:tc>
      </w:tr>
      <w:tr w:rsidR="000A7ADA" w:rsidRPr="0076734E" w14:paraId="638DBE5B" w14:textId="77777777" w:rsidTr="00105BE8">
        <w:trPr>
          <w:trHeight w:val="220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E90FFD3" w14:textId="77777777" w:rsidR="000A7ADA" w:rsidRPr="0076734E" w:rsidRDefault="000A7ADA" w:rsidP="007A35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BB30072" w14:textId="77777777" w:rsidR="000A7ADA" w:rsidRPr="0076734E" w:rsidRDefault="000A7ADA" w:rsidP="007A35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D24D121" w14:textId="77777777" w:rsidR="000A7ADA" w:rsidRPr="0076734E" w:rsidRDefault="000A7ADA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877D646" w14:textId="77777777" w:rsidR="000A7ADA" w:rsidRPr="0076734E" w:rsidRDefault="000A7ADA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8641BDC" w14:textId="77777777" w:rsidR="000A7ADA" w:rsidRPr="0076734E" w:rsidRDefault="000A7ADA" w:rsidP="007A357F">
            <w:pPr>
              <w:pStyle w:val="TableParagraph"/>
              <w:ind w:left="64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</w:p>
        </w:tc>
      </w:tr>
      <w:tr w:rsidR="000A7ADA" w:rsidRPr="0076734E" w14:paraId="37E01231" w14:textId="77777777" w:rsidTr="00105BE8">
        <w:trPr>
          <w:trHeight w:val="61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FCC976D" w14:textId="77777777" w:rsidR="000A7ADA" w:rsidRPr="0076734E" w:rsidRDefault="000A7ADA" w:rsidP="007A357F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6DA1FCA" w14:textId="77777777" w:rsidR="000A7ADA" w:rsidRPr="0076734E" w:rsidRDefault="000A7ADA" w:rsidP="007A357F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9027781" w14:textId="77777777" w:rsidR="000A7ADA" w:rsidRPr="0076734E" w:rsidRDefault="000A7ADA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EAF51B9" w14:textId="77777777" w:rsidR="000A7ADA" w:rsidRPr="0076734E" w:rsidRDefault="000A7ADA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6DF1973" w14:textId="77777777" w:rsidR="000A7ADA" w:rsidRPr="0076734E" w:rsidRDefault="000A7ADA" w:rsidP="00DA6633">
            <w:pPr>
              <w:pStyle w:val="TableParagraph"/>
              <w:ind w:left="64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  <w:r w:rsidR="00DA6633" w:rsidRPr="0076734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</w:p>
        </w:tc>
      </w:tr>
      <w:tr w:rsidR="00766EC8" w:rsidRPr="0076734E" w14:paraId="1300DF53" w14:textId="77777777" w:rsidTr="00105BE8">
        <w:trPr>
          <w:trHeight w:val="378"/>
          <w:jc w:val="center"/>
        </w:trPr>
        <w:tc>
          <w:tcPr>
            <w:tcW w:w="85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A26AB3B" w14:textId="77777777" w:rsidR="00766EC8" w:rsidRPr="0076734E" w:rsidRDefault="00766EC8" w:rsidP="007A357F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734E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7984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883D093" w14:textId="77777777" w:rsidR="00766EC8" w:rsidRPr="0076734E" w:rsidRDefault="00766EC8" w:rsidP="007A357F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 Hunts: </w:t>
            </w: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 xml:space="preserve">Identifies and </w:t>
            </w:r>
            <w:proofErr w:type="spellStart"/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recognises</w:t>
            </w:r>
            <w:proofErr w:type="spellEnd"/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 xml:space="preserve"> numbers up to 200 in the environment (U&amp;C)</w:t>
            </w:r>
          </w:p>
        </w:tc>
        <w:tc>
          <w:tcPr>
            <w:tcW w:w="70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3E55E95" w14:textId="77777777" w:rsidR="00766EC8" w:rsidRPr="0076734E" w:rsidRDefault="00766EC8" w:rsidP="007A35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16A6965" w14:textId="77777777" w:rsidR="00766EC8" w:rsidRPr="0076734E" w:rsidRDefault="00766EC8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A5A3DC8" w14:textId="77777777" w:rsidR="00766EC8" w:rsidRPr="0076734E" w:rsidRDefault="00766EC8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66EC8" w:rsidRPr="0076734E" w14:paraId="69C38D92" w14:textId="77777777" w:rsidTr="00105BE8">
        <w:trPr>
          <w:trHeight w:val="219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3843970" w14:textId="77777777" w:rsidR="00766EC8" w:rsidRPr="0076734E" w:rsidRDefault="00766EC8" w:rsidP="007A35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29C3FB4" w14:textId="77777777" w:rsidR="00766EC8" w:rsidRPr="0076734E" w:rsidRDefault="00766EC8" w:rsidP="007A35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F4490D7" w14:textId="77777777" w:rsidR="00766EC8" w:rsidRPr="0076734E" w:rsidRDefault="00766EC8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47567A3" w14:textId="77777777" w:rsidR="00766EC8" w:rsidRPr="0076734E" w:rsidRDefault="00766EC8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715C8C3" w14:textId="77777777" w:rsidR="00766EC8" w:rsidRPr="0076734E" w:rsidRDefault="00766EC8" w:rsidP="007A357F">
            <w:pPr>
              <w:pStyle w:val="TableParagraph"/>
              <w:ind w:left="64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</w:tc>
      </w:tr>
      <w:tr w:rsidR="00766EC8" w:rsidRPr="0076734E" w14:paraId="1FBD8BF9" w14:textId="77777777" w:rsidTr="00105BE8">
        <w:trPr>
          <w:trHeight w:val="105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E1B04BE" w14:textId="77777777" w:rsidR="00766EC8" w:rsidRPr="0076734E" w:rsidRDefault="00766EC8" w:rsidP="007A357F">
            <w:pPr>
              <w:pStyle w:val="TableParagraph"/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D919350" w14:textId="77777777" w:rsidR="00766EC8" w:rsidRPr="0076734E" w:rsidRDefault="00766EC8" w:rsidP="007A357F">
            <w:pPr>
              <w:pStyle w:val="TableParagraph"/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4CD36F0" w14:textId="77777777" w:rsidR="00766EC8" w:rsidRPr="0076734E" w:rsidRDefault="00766EC8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FC1449F" w14:textId="77777777" w:rsidR="00766EC8" w:rsidRPr="0076734E" w:rsidRDefault="00766EC8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4723A6A" w14:textId="77777777" w:rsidR="00766EC8" w:rsidRPr="0076734E" w:rsidRDefault="00766EC8" w:rsidP="007A357F">
            <w:pPr>
              <w:pStyle w:val="TableParagraph"/>
              <w:ind w:left="64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3D37C641" w14:textId="77777777" w:rsidR="00766EC8" w:rsidRPr="0076734E" w:rsidRDefault="00766EC8" w:rsidP="007A357F">
            <w:pPr>
              <w:pStyle w:val="TableParagraph"/>
              <w:spacing w:before="8"/>
              <w:ind w:left="64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pages 15–16</w:t>
            </w:r>
          </w:p>
        </w:tc>
      </w:tr>
      <w:tr w:rsidR="00F86918" w:rsidRPr="0076734E" w14:paraId="495B07E7" w14:textId="77777777" w:rsidTr="00105BE8">
        <w:trPr>
          <w:trHeight w:val="763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5AF9990" w14:textId="77777777" w:rsidR="00F86918" w:rsidRPr="0076734E" w:rsidRDefault="00684A35" w:rsidP="007A357F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734E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798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CA2F570" w14:textId="77777777" w:rsidR="00F86918" w:rsidRPr="0076734E" w:rsidRDefault="00684A35" w:rsidP="007A357F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76734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76734E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2AEB882" w14:textId="77777777" w:rsidR="00F86918" w:rsidRPr="0076734E" w:rsidRDefault="00F86918" w:rsidP="007A35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3E91F94" w14:textId="77777777" w:rsidR="00F86918" w:rsidRPr="0076734E" w:rsidRDefault="00F86918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16D4E21" w14:textId="77777777" w:rsidR="00F86918" w:rsidRPr="0076734E" w:rsidRDefault="00F86918" w:rsidP="007A35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444B006F" w14:textId="77777777" w:rsidR="00DA6633" w:rsidRPr="0076734E" w:rsidRDefault="00DA6633" w:rsidP="00DA6633">
      <w:pPr>
        <w:pStyle w:val="BodyText"/>
        <w:spacing w:before="1"/>
        <w:rPr>
          <w:rFonts w:asciiTheme="minorHAnsi" w:hAnsiTheme="minorHAnsi" w:cstheme="minorHAnsi"/>
          <w:sz w:val="10"/>
          <w:szCs w:val="4"/>
        </w:rPr>
      </w:pPr>
    </w:p>
    <w:tbl>
      <w:tblPr>
        <w:tblStyle w:val="TableGrid"/>
        <w:tblW w:w="15244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44"/>
      </w:tblGrid>
      <w:tr w:rsidR="00DA6633" w:rsidRPr="0076734E" w14:paraId="53FA1E95" w14:textId="77777777" w:rsidTr="0060359C">
        <w:trPr>
          <w:trHeight w:val="619"/>
          <w:jc w:val="center"/>
        </w:trPr>
        <w:tc>
          <w:tcPr>
            <w:tcW w:w="15244" w:type="dxa"/>
            <w:shd w:val="clear" w:color="auto" w:fill="FFF1D0"/>
            <w:vAlign w:val="center"/>
          </w:tcPr>
          <w:p w14:paraId="0C5C8229" w14:textId="77777777" w:rsidR="00DA6633" w:rsidRPr="0076734E" w:rsidRDefault="00DA6633" w:rsidP="0060359C">
            <w:pPr>
              <w:pStyle w:val="BodyText"/>
              <w:rPr>
                <w:rFonts w:asciiTheme="minorHAnsi" w:hAnsiTheme="minorHAnsi" w:cstheme="minorHAnsi"/>
              </w:rPr>
            </w:pPr>
            <w:r w:rsidRPr="0076734E">
              <w:rPr>
                <w:rFonts w:asciiTheme="minorHAnsi" w:hAnsiTheme="minorHAnsi" w:cstheme="minorHAnsi"/>
                <w:b/>
                <w:color w:val="F15A29"/>
              </w:rPr>
              <w:t xml:space="preserve">Key: </w:t>
            </w:r>
            <w:r w:rsidRPr="0076734E">
              <w:rPr>
                <w:rFonts w:asciiTheme="minorHAnsi" w:hAnsiTheme="minorHAnsi" w:cstheme="minorHAnsi"/>
                <w:b/>
                <w:color w:val="231F20"/>
              </w:rPr>
              <w:t xml:space="preserve">Elements: </w:t>
            </w:r>
            <w:r w:rsidRPr="0076734E">
              <w:rPr>
                <w:rFonts w:asciiTheme="minorHAnsi" w:hAnsiTheme="minorHAnsi" w:cstheme="minorHAnsi"/>
                <w:color w:val="231F20"/>
              </w:rPr>
              <w:t xml:space="preserve">(U&amp;C) Understanding and Connecting; (C) Communicating; (R) Reasoning; (A&amp;PS) Applying and Problem-Solving. </w:t>
            </w:r>
            <w:r w:rsidRPr="0076734E">
              <w:rPr>
                <w:rFonts w:asciiTheme="minorHAnsi" w:hAnsiTheme="minorHAnsi" w:cstheme="minorHAnsi"/>
                <w:b/>
                <w:color w:val="231F20"/>
              </w:rPr>
              <w:t xml:space="preserve">CM: </w:t>
            </w:r>
            <w:proofErr w:type="spellStart"/>
            <w:r w:rsidRPr="0076734E">
              <w:rPr>
                <w:rFonts w:asciiTheme="minorHAnsi" w:hAnsiTheme="minorHAnsi" w:cstheme="minorHAnsi"/>
                <w:b/>
                <w:color w:val="231F20"/>
              </w:rPr>
              <w:t>Cuntas</w:t>
            </w:r>
            <w:proofErr w:type="spellEnd"/>
            <w:r w:rsidRPr="0076734E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proofErr w:type="spellStart"/>
            <w:r w:rsidRPr="0076734E">
              <w:rPr>
                <w:rFonts w:asciiTheme="minorHAnsi" w:hAnsiTheme="minorHAnsi" w:cstheme="minorHAnsi"/>
                <w:b/>
                <w:color w:val="231F20"/>
              </w:rPr>
              <w:t>Míosúil</w:t>
            </w:r>
            <w:proofErr w:type="spellEnd"/>
            <w:r w:rsidRPr="0076734E">
              <w:rPr>
                <w:rFonts w:asciiTheme="minorHAnsi" w:hAnsiTheme="minorHAnsi" w:cstheme="minorHAnsi"/>
                <w:b/>
                <w:color w:val="231F20"/>
              </w:rPr>
              <w:t xml:space="preserve">: </w:t>
            </w:r>
            <w:r w:rsidRPr="0076734E">
              <w:rPr>
                <w:rFonts w:asciiTheme="minorHAnsi" w:hAnsiTheme="minorHAnsi" w:cstheme="minorHAnsi"/>
                <w:color w:val="231F20"/>
              </w:rPr>
              <w:t xml:space="preserve">please tick when you have completed the focus of learning. </w:t>
            </w:r>
            <w:r w:rsidRPr="0076734E">
              <w:rPr>
                <w:rFonts w:asciiTheme="minorHAnsi" w:hAnsiTheme="minorHAnsi" w:cstheme="minorHAnsi"/>
                <w:b/>
                <w:color w:val="231F20"/>
              </w:rPr>
              <w:t xml:space="preserve">Learning Experiences: </w:t>
            </w:r>
            <w:r w:rsidRPr="0076734E">
              <w:rPr>
                <w:rFonts w:asciiTheme="minorHAnsi" w:hAnsiTheme="minorHAnsi" w:cstheme="minorHAnsi"/>
              </w:rPr>
              <w:t>[C]</w:t>
            </w:r>
            <w:r w:rsidRPr="0076734E"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 w:rsidRPr="0076734E">
              <w:rPr>
                <w:rFonts w:asciiTheme="minorHAnsi" w:hAnsiTheme="minorHAnsi" w:cstheme="minorHAnsi"/>
                <w:color w:val="231F20"/>
              </w:rPr>
              <w:t xml:space="preserve">concrete activity; </w:t>
            </w:r>
            <w:r w:rsidRPr="0076734E">
              <w:rPr>
                <w:rFonts w:asciiTheme="minorHAnsi" w:hAnsiTheme="minorHAnsi" w:cstheme="minorHAnsi"/>
              </w:rPr>
              <w:t>[D]</w:t>
            </w:r>
            <w:r w:rsidRPr="0076734E"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 w:rsidRPr="0076734E">
              <w:rPr>
                <w:rFonts w:asciiTheme="minorHAnsi" w:hAnsiTheme="minorHAnsi" w:cstheme="minorHAnsi"/>
                <w:color w:val="231F20"/>
              </w:rPr>
              <w:t xml:space="preserve">digital activity; </w:t>
            </w:r>
            <w:r w:rsidRPr="0076734E">
              <w:rPr>
                <w:rFonts w:asciiTheme="minorHAnsi" w:hAnsiTheme="minorHAnsi" w:cstheme="minorHAnsi"/>
              </w:rPr>
              <w:t>[P]</w:t>
            </w:r>
            <w:r w:rsidRPr="0076734E"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 w:rsidRPr="0076734E">
              <w:rPr>
                <w:rFonts w:asciiTheme="minorHAnsi" w:hAnsiTheme="minorHAnsi" w:cstheme="minorHAnsi"/>
                <w:color w:val="231F20"/>
              </w:rPr>
              <w:t>activity based on printed materials, followed by lesson numbers.</w:t>
            </w:r>
          </w:p>
        </w:tc>
      </w:tr>
    </w:tbl>
    <w:p w14:paraId="3D74231B" w14:textId="77777777" w:rsidR="00F86918" w:rsidRPr="0076734E" w:rsidRDefault="00F86918" w:rsidP="00DA6633">
      <w:pPr>
        <w:pStyle w:val="BodyText"/>
        <w:spacing w:before="7"/>
        <w:rPr>
          <w:rFonts w:asciiTheme="minorHAnsi" w:hAnsiTheme="minorHAnsi" w:cstheme="minorHAnsi"/>
          <w:sz w:val="16"/>
        </w:rPr>
      </w:pPr>
    </w:p>
    <w:sectPr w:rsidR="00F86918" w:rsidRPr="0076734E" w:rsidSect="00DA6633">
      <w:headerReference w:type="default" r:id="rId7"/>
      <w:type w:val="continuous"/>
      <w:pgSz w:w="16839" w:h="11907" w:orient="landscape" w:code="9"/>
      <w:pgMar w:top="567" w:right="567" w:bottom="142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A1AAB" w14:textId="77777777" w:rsidR="00032F83" w:rsidRDefault="00032F83" w:rsidP="007A357F">
      <w:r>
        <w:separator/>
      </w:r>
    </w:p>
  </w:endnote>
  <w:endnote w:type="continuationSeparator" w:id="0">
    <w:p w14:paraId="3769E68E" w14:textId="77777777" w:rsidR="00032F83" w:rsidRDefault="00032F83" w:rsidP="007A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DE083" w14:textId="77777777" w:rsidR="00032F83" w:rsidRDefault="00032F83" w:rsidP="007A357F">
      <w:r>
        <w:separator/>
      </w:r>
    </w:p>
  </w:footnote>
  <w:footnote w:type="continuationSeparator" w:id="0">
    <w:p w14:paraId="760B54B3" w14:textId="77777777" w:rsidR="00032F83" w:rsidRDefault="00032F83" w:rsidP="007A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81ECC" w14:textId="77777777" w:rsidR="007A357F" w:rsidRPr="007A357F" w:rsidRDefault="007A357F" w:rsidP="007A357F">
    <w:pPr>
      <w:pStyle w:val="Header"/>
      <w:tabs>
        <w:tab w:val="clear" w:pos="4513"/>
        <w:tab w:val="clear" w:pos="9026"/>
        <w:tab w:val="right" w:pos="15468"/>
      </w:tabs>
      <w:ind w:left="196"/>
      <w:rPr>
        <w:rFonts w:asciiTheme="minorHAnsi" w:hAnsiTheme="minorHAnsi" w:cstheme="minorHAnsi"/>
      </w:rPr>
    </w:pPr>
    <w:proofErr w:type="spellStart"/>
    <w:r w:rsidRPr="00AC59AC">
      <w:rPr>
        <w:rFonts w:asciiTheme="minorHAnsi" w:hAnsiTheme="minorHAnsi" w:cstheme="minorHAnsi"/>
        <w:b/>
        <w:bCs/>
        <w:color w:val="000000" w:themeColor="text1"/>
      </w:rPr>
      <w:t>Maths</w:t>
    </w:r>
    <w:proofErr w:type="spellEnd"/>
    <w:r w:rsidRPr="00AC59AC">
      <w:rPr>
        <w:rFonts w:asciiTheme="minorHAnsi" w:hAnsiTheme="minorHAnsi" w:cstheme="minorHAnsi"/>
        <w:b/>
        <w:bCs/>
        <w:color w:val="000000" w:themeColor="text1"/>
      </w:rPr>
      <w:t xml:space="preserve">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7A357F">
      <w:rPr>
        <w:rFonts w:asciiTheme="minorHAnsi" w:hAnsiTheme="minorHAnsi" w:cstheme="minorHAnsi"/>
      </w:rPr>
      <w:t>2nd Class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23DF3"/>
    <w:multiLevelType w:val="hybridMultilevel"/>
    <w:tmpl w:val="3566E7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08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18"/>
    <w:rsid w:val="00032F83"/>
    <w:rsid w:val="00066FF8"/>
    <w:rsid w:val="00097F03"/>
    <w:rsid w:val="000A7ADA"/>
    <w:rsid w:val="00105BE8"/>
    <w:rsid w:val="004A0748"/>
    <w:rsid w:val="004B1E85"/>
    <w:rsid w:val="00684A35"/>
    <w:rsid w:val="00766EC8"/>
    <w:rsid w:val="0076734E"/>
    <w:rsid w:val="007A357F"/>
    <w:rsid w:val="00804B37"/>
    <w:rsid w:val="00834297"/>
    <w:rsid w:val="00C06E1D"/>
    <w:rsid w:val="00DA6633"/>
    <w:rsid w:val="00F8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1F9365"/>
  <w15:docId w15:val="{26483BB6-DE48-4D59-B067-F8E01445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</w:pPr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66"/>
      <w:ind w:left="2420" w:right="21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A357F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5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57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A35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57F"/>
    <w:rPr>
      <w:rFonts w:ascii="Tahoma" w:eastAsia="Tahoma" w:hAnsi="Tahoma" w:cs="Tahoma"/>
    </w:rPr>
  </w:style>
  <w:style w:type="character" w:customStyle="1" w:styleId="TitleChar">
    <w:name w:val="Title Char"/>
    <w:basedOn w:val="DefaultParagraphFont"/>
    <w:link w:val="Title"/>
    <w:uiPriority w:val="10"/>
    <w:rsid w:val="004A0748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Merrigan</dc:creator>
  <cp:lastModifiedBy>Louise Merrigan</cp:lastModifiedBy>
  <cp:revision>2</cp:revision>
  <dcterms:created xsi:type="dcterms:W3CDTF">2024-10-07T08:21:00Z</dcterms:created>
  <dcterms:modified xsi:type="dcterms:W3CDTF">2024-10-07T08:21:00Z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2024-09-05T00:00:00Z</vt:filetime>
  </property>
  <property fmtid="{D5CDD505-2E9C-101B-9397-08002B2CF9AE}" pid="5" name="_AdHocReviewCycleID">
    <vt:i4>-1933575017</vt:i4>
  </property>
  <property fmtid="{D5CDD505-2E9C-101B-9397-08002B2CF9AE}" pid="6" name="_NewReviewCycle">
    <vt:lpwstr/>
  </property>
  <property fmtid="{D5CDD505-2E9C-101B-9397-08002B2CF9AE}" pid="7" name="_EmailSubject">
    <vt:lpwstr>Files for Release 6</vt:lpwstr>
  </property>
  <property fmtid="{D5CDD505-2E9C-101B-9397-08002B2CF9AE}" pid="8" name="_AuthorEmail">
    <vt:lpwstr>Louise.Merrigan@edco.ie</vt:lpwstr>
  </property>
  <property fmtid="{D5CDD505-2E9C-101B-9397-08002B2CF9AE}" pid="9" name="_AuthorEmailDisplayName">
    <vt:lpwstr>Louise Merrigan</vt:lpwstr>
  </property>
</Properties>
</file>